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395752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955D84">
        <w:trPr>
          <w:trHeight w:val="2445"/>
        </w:trPr>
        <w:tc>
          <w:tcPr>
            <w:tcW w:w="9854" w:type="dxa"/>
            <w:gridSpan w:val="5"/>
            <w:shd w:val="clear" w:color="auto" w:fill="auto"/>
          </w:tcPr>
          <w:p w:rsidR="00F1462B" w:rsidRDefault="00395752" w:rsidP="00F146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  <w:p w:rsidR="00F1462B" w:rsidRDefault="00F1462B" w:rsidP="00F146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3"/>
                <w:szCs w:val="23"/>
              </w:rPr>
            </w:pPr>
          </w:p>
          <w:p w:rsidR="00B269AE" w:rsidRPr="00697F3D" w:rsidRDefault="00F1462B" w:rsidP="00D97974">
            <w:pPr>
              <w:keepLines/>
              <w:widowControl w:val="0"/>
              <w:autoSpaceDE w:val="0"/>
              <w:autoSpaceDN w:val="0"/>
              <w:adjustRightInd w:val="0"/>
              <w:ind w:right="5103"/>
              <w:jc w:val="both"/>
              <w:rPr>
                <w:sz w:val="23"/>
                <w:szCs w:val="23"/>
              </w:rPr>
            </w:pPr>
            <w:r w:rsidRPr="00F1462B">
              <w:rPr>
                <w:bCs/>
                <w:color w:val="000000"/>
                <w:sz w:val="23"/>
                <w:szCs w:val="23"/>
              </w:rPr>
              <w:t>О внесении изменени</w:t>
            </w:r>
            <w:r w:rsidR="00D97974">
              <w:rPr>
                <w:bCs/>
                <w:color w:val="000000"/>
                <w:sz w:val="23"/>
                <w:szCs w:val="23"/>
              </w:rPr>
              <w:t>й</w:t>
            </w:r>
            <w:r w:rsidRPr="00F1462B"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D94E1A">
              <w:rPr>
                <w:bCs/>
                <w:color w:val="000000"/>
                <w:sz w:val="23"/>
                <w:szCs w:val="23"/>
              </w:rPr>
              <w:t xml:space="preserve">в 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>Поряд</w:t>
            </w:r>
            <w:r w:rsidR="00D94E1A">
              <w:rPr>
                <w:bCs/>
                <w:color w:val="000000"/>
                <w:sz w:val="23"/>
                <w:szCs w:val="23"/>
              </w:rPr>
              <w:t>о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 xml:space="preserve">к </w:t>
            </w:r>
            <w:r w:rsidR="00D97974">
              <w:rPr>
                <w:bCs/>
                <w:color w:val="000000"/>
                <w:sz w:val="23"/>
                <w:szCs w:val="23"/>
              </w:rPr>
              <w:t xml:space="preserve">управления и распоряжения имуществом, находящимся в собственности муниципального образования город Усть-Илимск, </w:t>
            </w:r>
            <w:r w:rsidRPr="00F1462B">
              <w:rPr>
                <w:bCs/>
                <w:color w:val="000000"/>
                <w:sz w:val="23"/>
                <w:szCs w:val="23"/>
              </w:rPr>
              <w:t>утвержденн</w:t>
            </w:r>
            <w:r w:rsidR="00D94E1A">
              <w:rPr>
                <w:bCs/>
                <w:color w:val="000000"/>
                <w:sz w:val="23"/>
                <w:szCs w:val="23"/>
              </w:rPr>
              <w:t>ый</w:t>
            </w:r>
            <w:r w:rsidRPr="00F1462B">
              <w:rPr>
                <w:bCs/>
                <w:color w:val="000000"/>
                <w:sz w:val="23"/>
                <w:szCs w:val="23"/>
              </w:rPr>
              <w:t xml:space="preserve"> решением Городской Думы города Усть-Илимска от 2</w:t>
            </w:r>
            <w:r w:rsidR="00D97974">
              <w:rPr>
                <w:bCs/>
                <w:color w:val="000000"/>
                <w:sz w:val="23"/>
                <w:szCs w:val="23"/>
              </w:rPr>
              <w:t>7</w:t>
            </w:r>
            <w:r w:rsidRPr="00F1462B">
              <w:rPr>
                <w:bCs/>
                <w:color w:val="000000"/>
                <w:sz w:val="23"/>
                <w:szCs w:val="23"/>
              </w:rPr>
              <w:t>.0</w:t>
            </w:r>
            <w:r w:rsidR="00D97974">
              <w:rPr>
                <w:bCs/>
                <w:color w:val="000000"/>
                <w:sz w:val="23"/>
                <w:szCs w:val="23"/>
              </w:rPr>
              <w:t>4</w:t>
            </w:r>
            <w:r w:rsidRPr="00F1462B">
              <w:rPr>
                <w:bCs/>
                <w:color w:val="000000"/>
                <w:sz w:val="23"/>
                <w:szCs w:val="23"/>
              </w:rPr>
              <w:t>.201</w:t>
            </w:r>
            <w:r w:rsidR="00D97974">
              <w:rPr>
                <w:bCs/>
                <w:color w:val="000000"/>
                <w:sz w:val="23"/>
                <w:szCs w:val="23"/>
              </w:rPr>
              <w:t>1</w:t>
            </w:r>
            <w:r w:rsidRPr="00F1462B">
              <w:rPr>
                <w:bCs/>
                <w:color w:val="000000"/>
                <w:sz w:val="23"/>
                <w:szCs w:val="23"/>
              </w:rPr>
              <w:t xml:space="preserve">г. № </w:t>
            </w:r>
            <w:r w:rsidR="00D97974">
              <w:rPr>
                <w:bCs/>
                <w:color w:val="000000"/>
                <w:sz w:val="23"/>
                <w:szCs w:val="23"/>
              </w:rPr>
              <w:t>26</w:t>
            </w:r>
            <w:r w:rsidRPr="00F1462B">
              <w:rPr>
                <w:bCs/>
                <w:color w:val="000000"/>
                <w:sz w:val="23"/>
                <w:szCs w:val="23"/>
              </w:rPr>
              <w:t>/</w:t>
            </w:r>
            <w:r w:rsidR="00D97974">
              <w:rPr>
                <w:bCs/>
                <w:color w:val="000000"/>
                <w:sz w:val="23"/>
                <w:szCs w:val="23"/>
              </w:rPr>
              <w:t>155</w:t>
            </w:r>
          </w:p>
        </w:tc>
      </w:tr>
    </w:tbl>
    <w:p w:rsidR="00E616CB" w:rsidRPr="0084618F" w:rsidRDefault="00E616CB" w:rsidP="00324A96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</w:p>
    <w:p w:rsidR="00E616CB" w:rsidRPr="0084618F" w:rsidRDefault="00E616CB" w:rsidP="00324A96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</w:p>
    <w:p w:rsidR="00E616CB" w:rsidRDefault="00E616CB" w:rsidP="00E616CB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Руководствуясь статьями 23, 25, 34, 43 Устава муниципального образования город Усть-Илимск, решением Городской Думы города Усть-Илимска от 20.10.2022г. № 42/297 «О Комитете городского благоустройства Администрации города Усть-Илимска», Городская Дума, - </w:t>
      </w:r>
    </w:p>
    <w:p w:rsidR="00324A96" w:rsidRPr="00E35F78" w:rsidRDefault="00324A96" w:rsidP="00697F3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E35F78">
        <w:rPr>
          <w:b/>
          <w:sz w:val="23"/>
          <w:szCs w:val="23"/>
        </w:rPr>
        <w:t>РЕШИЛА</w:t>
      </w:r>
      <w:r w:rsidRPr="00E35F78">
        <w:rPr>
          <w:sz w:val="23"/>
          <w:szCs w:val="23"/>
        </w:rPr>
        <w:t>:</w:t>
      </w:r>
    </w:p>
    <w:p w:rsidR="00D94E1A" w:rsidRDefault="00D114DA" w:rsidP="00D94E1A">
      <w:pPr>
        <w:keepLines/>
        <w:widowControl w:val="0"/>
        <w:autoSpaceDE w:val="0"/>
        <w:autoSpaceDN w:val="0"/>
        <w:adjustRightInd w:val="0"/>
        <w:ind w:firstLine="709"/>
        <w:jc w:val="both"/>
        <w:rPr>
          <w:b/>
          <w:iCs/>
          <w:color w:val="000000"/>
          <w:sz w:val="23"/>
          <w:szCs w:val="23"/>
        </w:rPr>
      </w:pPr>
      <w:r w:rsidRPr="00E35F78">
        <w:rPr>
          <w:sz w:val="23"/>
          <w:szCs w:val="23"/>
        </w:rPr>
        <w:t xml:space="preserve">1. </w:t>
      </w:r>
      <w:r w:rsidR="00635A7B" w:rsidRPr="00E35F78">
        <w:rPr>
          <w:sz w:val="23"/>
          <w:szCs w:val="23"/>
        </w:rPr>
        <w:t>Внести в</w:t>
      </w:r>
      <w:r w:rsidR="008C1AB6" w:rsidRPr="00E35F78">
        <w:rPr>
          <w:sz w:val="23"/>
          <w:szCs w:val="23"/>
        </w:rPr>
        <w:t xml:space="preserve"> </w:t>
      </w:r>
      <w:r w:rsidR="00D97974" w:rsidRPr="00D94E1A">
        <w:rPr>
          <w:bCs/>
          <w:color w:val="000000"/>
          <w:sz w:val="23"/>
          <w:szCs w:val="23"/>
        </w:rPr>
        <w:t>Поряд</w:t>
      </w:r>
      <w:r w:rsidR="00D97974">
        <w:rPr>
          <w:bCs/>
          <w:color w:val="000000"/>
          <w:sz w:val="23"/>
          <w:szCs w:val="23"/>
        </w:rPr>
        <w:t>о</w:t>
      </w:r>
      <w:r w:rsidR="00D97974" w:rsidRPr="00D94E1A">
        <w:rPr>
          <w:bCs/>
          <w:color w:val="000000"/>
          <w:sz w:val="23"/>
          <w:szCs w:val="23"/>
        </w:rPr>
        <w:t xml:space="preserve">к </w:t>
      </w:r>
      <w:r w:rsidR="00D97974">
        <w:rPr>
          <w:bCs/>
          <w:color w:val="000000"/>
          <w:sz w:val="23"/>
          <w:szCs w:val="23"/>
        </w:rPr>
        <w:t xml:space="preserve">управления и распоряжения имуществом, находящимся в собственности муниципального образования город Усть-Илимск, </w:t>
      </w:r>
      <w:r w:rsidR="00D97974" w:rsidRPr="00F1462B">
        <w:rPr>
          <w:bCs/>
          <w:color w:val="000000"/>
          <w:sz w:val="23"/>
          <w:szCs w:val="23"/>
        </w:rPr>
        <w:t>утвержденн</w:t>
      </w:r>
      <w:r w:rsidR="00D97974">
        <w:rPr>
          <w:bCs/>
          <w:color w:val="000000"/>
          <w:sz w:val="23"/>
          <w:szCs w:val="23"/>
        </w:rPr>
        <w:t>ый</w:t>
      </w:r>
      <w:r w:rsidR="00D97974" w:rsidRPr="00F1462B">
        <w:rPr>
          <w:bCs/>
          <w:color w:val="000000"/>
          <w:sz w:val="23"/>
          <w:szCs w:val="23"/>
        </w:rPr>
        <w:t xml:space="preserve"> решением Городской Думы города Усть-Илимска от 2</w:t>
      </w:r>
      <w:r w:rsidR="00D97974">
        <w:rPr>
          <w:bCs/>
          <w:color w:val="000000"/>
          <w:sz w:val="23"/>
          <w:szCs w:val="23"/>
        </w:rPr>
        <w:t>7</w:t>
      </w:r>
      <w:r w:rsidR="00D97974" w:rsidRPr="00F1462B">
        <w:rPr>
          <w:bCs/>
          <w:color w:val="000000"/>
          <w:sz w:val="23"/>
          <w:szCs w:val="23"/>
        </w:rPr>
        <w:t>.0</w:t>
      </w:r>
      <w:r w:rsidR="00D97974">
        <w:rPr>
          <w:bCs/>
          <w:color w:val="000000"/>
          <w:sz w:val="23"/>
          <w:szCs w:val="23"/>
        </w:rPr>
        <w:t>4</w:t>
      </w:r>
      <w:r w:rsidR="00D97974" w:rsidRPr="00F1462B">
        <w:rPr>
          <w:bCs/>
          <w:color w:val="000000"/>
          <w:sz w:val="23"/>
          <w:szCs w:val="23"/>
        </w:rPr>
        <w:t>.201</w:t>
      </w:r>
      <w:r w:rsidR="00D97974">
        <w:rPr>
          <w:bCs/>
          <w:color w:val="000000"/>
          <w:sz w:val="23"/>
          <w:szCs w:val="23"/>
        </w:rPr>
        <w:t>1</w:t>
      </w:r>
      <w:r w:rsidR="00D97974" w:rsidRPr="00F1462B">
        <w:rPr>
          <w:bCs/>
          <w:color w:val="000000"/>
          <w:sz w:val="23"/>
          <w:szCs w:val="23"/>
        </w:rPr>
        <w:t xml:space="preserve">г. № </w:t>
      </w:r>
      <w:r w:rsidR="00D97974">
        <w:rPr>
          <w:bCs/>
          <w:color w:val="000000"/>
          <w:sz w:val="23"/>
          <w:szCs w:val="23"/>
        </w:rPr>
        <w:t>26</w:t>
      </w:r>
      <w:r w:rsidR="00D97974" w:rsidRPr="00F1462B">
        <w:rPr>
          <w:bCs/>
          <w:color w:val="000000"/>
          <w:sz w:val="23"/>
          <w:szCs w:val="23"/>
        </w:rPr>
        <w:t>/</w:t>
      </w:r>
      <w:r w:rsidR="00D97974">
        <w:rPr>
          <w:bCs/>
          <w:color w:val="000000"/>
          <w:sz w:val="23"/>
          <w:szCs w:val="23"/>
        </w:rPr>
        <w:t>155</w:t>
      </w:r>
      <w:r w:rsidR="00D94E1A">
        <w:rPr>
          <w:bCs/>
          <w:color w:val="000000"/>
          <w:sz w:val="23"/>
          <w:szCs w:val="23"/>
        </w:rPr>
        <w:t>, следующ</w:t>
      </w:r>
      <w:r w:rsidR="00D97974">
        <w:rPr>
          <w:bCs/>
          <w:color w:val="000000"/>
          <w:sz w:val="23"/>
          <w:szCs w:val="23"/>
        </w:rPr>
        <w:t>и</w:t>
      </w:r>
      <w:r w:rsidR="00D94E1A">
        <w:rPr>
          <w:bCs/>
          <w:color w:val="000000"/>
          <w:sz w:val="23"/>
          <w:szCs w:val="23"/>
        </w:rPr>
        <w:t>е изменени</w:t>
      </w:r>
      <w:r w:rsidR="00D97974">
        <w:rPr>
          <w:bCs/>
          <w:color w:val="000000"/>
          <w:sz w:val="23"/>
          <w:szCs w:val="23"/>
        </w:rPr>
        <w:t>я</w:t>
      </w:r>
      <w:r w:rsidR="00D94E1A">
        <w:rPr>
          <w:bCs/>
          <w:color w:val="000000"/>
          <w:sz w:val="23"/>
          <w:szCs w:val="23"/>
        </w:rPr>
        <w:t>:</w:t>
      </w:r>
    </w:p>
    <w:p w:rsidR="00F1704C" w:rsidRDefault="00F1704C" w:rsidP="00F1704C">
      <w:pPr>
        <w:keepLines/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в пункте 9 слова «Департамент жилищной политики и городского хозяйства Администрации города Усть-Илимска (далее – Департамент жилищной политики)</w:t>
      </w:r>
      <w:r w:rsidR="00D36074">
        <w:rPr>
          <w:color w:val="000000"/>
          <w:sz w:val="23"/>
          <w:szCs w:val="23"/>
        </w:rPr>
        <w:t>»</w:t>
      </w:r>
      <w:r>
        <w:rPr>
          <w:color w:val="000000"/>
          <w:sz w:val="23"/>
          <w:szCs w:val="23"/>
        </w:rPr>
        <w:t xml:space="preserve"> заменить словами «Комитет городского благоустройства Администрации города Усть-Илимска (далее – Комитет»;</w:t>
      </w:r>
    </w:p>
    <w:p w:rsidR="00F1704C" w:rsidRDefault="00F1704C" w:rsidP="00F1704C">
      <w:pPr>
        <w:keepLines/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в пункте 11</w:t>
      </w:r>
      <w:r w:rsidR="00E616CB">
        <w:rPr>
          <w:color w:val="000000"/>
          <w:sz w:val="23"/>
          <w:szCs w:val="23"/>
        </w:rPr>
        <w:t>, абзаце первом пункта 14.1</w:t>
      </w:r>
      <w:r>
        <w:rPr>
          <w:color w:val="000000"/>
          <w:sz w:val="23"/>
          <w:szCs w:val="23"/>
        </w:rPr>
        <w:t xml:space="preserve"> слова «Департамент жилищной поли</w:t>
      </w:r>
      <w:r w:rsidR="00E616CB">
        <w:rPr>
          <w:color w:val="000000"/>
          <w:sz w:val="23"/>
          <w:szCs w:val="23"/>
        </w:rPr>
        <w:t>тики» заменить словом «Комитет».</w:t>
      </w:r>
    </w:p>
    <w:p w:rsidR="00D114DA" w:rsidRPr="00E35F78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E35F78">
        <w:rPr>
          <w:sz w:val="23"/>
          <w:szCs w:val="23"/>
        </w:rPr>
        <w:t>2. Опубликовать настоящее решение в газете «Усть-Илимск официальный», разместить в сетевом издании «UST-ILIMSK» (</w:t>
      </w:r>
      <w:hyperlink r:id="rId9" w:history="1">
        <w:r w:rsidRPr="00D36074">
          <w:rPr>
            <w:rStyle w:val="aa"/>
            <w:color w:val="auto"/>
            <w:sz w:val="23"/>
            <w:szCs w:val="23"/>
          </w:rPr>
          <w:t>www.усть-илимскофициальный.рф</w:t>
        </w:r>
      </w:hyperlink>
      <w:r w:rsidRPr="00E35F78">
        <w:rPr>
          <w:sz w:val="23"/>
          <w:szCs w:val="23"/>
        </w:rPr>
        <w:t>), на официальных сайтах Городской Думы города Усть-Илимска</w:t>
      </w:r>
      <w:r w:rsidR="00E616CB">
        <w:rPr>
          <w:sz w:val="23"/>
          <w:szCs w:val="23"/>
        </w:rPr>
        <w:t>,</w:t>
      </w:r>
      <w:r w:rsidRPr="00E35F78">
        <w:rPr>
          <w:sz w:val="23"/>
          <w:szCs w:val="23"/>
        </w:rPr>
        <w:t xml:space="preserve"> Администрации города Усть-Илимска.</w:t>
      </w:r>
    </w:p>
    <w:p w:rsidR="0084618F" w:rsidRDefault="0084618F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4618F" w:rsidRDefault="0084618F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4618F" w:rsidRDefault="0084618F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Pr="00E35F78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E35F78">
        <w:rPr>
          <w:b/>
          <w:iCs/>
          <w:color w:val="000000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E35F78" w:rsidRDefault="00E35F78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35F78" w:rsidRDefault="00E35F78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E35F78">
        <w:rPr>
          <w:b/>
          <w:iCs/>
          <w:color w:val="000000"/>
          <w:sz w:val="23"/>
          <w:szCs w:val="23"/>
        </w:rPr>
        <w:t>Мэр города</w:t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  <w:t xml:space="preserve">              А.И. Щекина</w:t>
      </w:r>
    </w:p>
    <w:p w:rsidR="00F1462B" w:rsidRDefault="00F1462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97974" w:rsidRDefault="00D97974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E39FB" w:rsidRDefault="00AE39F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E39FB" w:rsidRDefault="00AE39F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E39FB" w:rsidRDefault="00AE39F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E39FB" w:rsidRDefault="00AE39F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E39FB" w:rsidRDefault="00AE39F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E39FB" w:rsidRPr="00703CBE" w:rsidRDefault="00AE39FB" w:rsidP="00AE39FB">
      <w:pPr>
        <w:keepLines/>
        <w:autoSpaceDE w:val="0"/>
        <w:autoSpaceDN w:val="0"/>
        <w:adjustRightInd w:val="0"/>
        <w:jc w:val="center"/>
      </w:pPr>
      <w:r w:rsidRPr="00703CBE">
        <w:rPr>
          <w:b/>
          <w:bCs/>
        </w:rPr>
        <w:lastRenderedPageBreak/>
        <w:t>ПОЯСНИТЕЛЬНАЯ ЗАПИСКА</w:t>
      </w:r>
    </w:p>
    <w:p w:rsidR="00AE39FB" w:rsidRPr="00703CBE" w:rsidRDefault="00AE39FB" w:rsidP="00AE39FB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703CBE">
        <w:rPr>
          <w:b/>
          <w:bCs/>
        </w:rPr>
        <w:t xml:space="preserve"> к проекту решения Городской Думы города Усть-Илимска </w:t>
      </w:r>
    </w:p>
    <w:p w:rsidR="00AE39FB" w:rsidRDefault="00AE39FB" w:rsidP="00AE39FB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</w:t>
      </w:r>
      <w:r w:rsidRPr="004B2E6E">
        <w:rPr>
          <w:b/>
          <w:bCs/>
          <w:color w:val="000000"/>
        </w:rPr>
        <w:t xml:space="preserve">О внесении изменений в Порядок управления и распоряжения имуществом, находящимся в собственности муниципального образования город </w:t>
      </w:r>
    </w:p>
    <w:p w:rsidR="00AE39FB" w:rsidRDefault="00AE39FB" w:rsidP="00AE39FB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B2E6E">
        <w:rPr>
          <w:b/>
          <w:bCs/>
          <w:color w:val="000000"/>
        </w:rPr>
        <w:t xml:space="preserve">Усть-Илимск, </w:t>
      </w:r>
      <w:proofErr w:type="gramStart"/>
      <w:r w:rsidRPr="004B2E6E">
        <w:rPr>
          <w:b/>
          <w:bCs/>
          <w:color w:val="000000"/>
        </w:rPr>
        <w:t>утвержденный</w:t>
      </w:r>
      <w:proofErr w:type="gramEnd"/>
      <w:r w:rsidRPr="004B2E6E">
        <w:rPr>
          <w:b/>
          <w:bCs/>
          <w:color w:val="000000"/>
        </w:rPr>
        <w:t xml:space="preserve"> решением Городской Думы </w:t>
      </w:r>
    </w:p>
    <w:p w:rsidR="00AE39FB" w:rsidRPr="004B2E6E" w:rsidRDefault="00AE39FB" w:rsidP="00AE39FB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B2E6E">
        <w:rPr>
          <w:b/>
          <w:bCs/>
          <w:color w:val="000000"/>
        </w:rPr>
        <w:t>города Усть-Илимска от 27.04.2011г. № 26/155</w:t>
      </w:r>
      <w:r>
        <w:rPr>
          <w:b/>
          <w:bCs/>
          <w:color w:val="000000"/>
        </w:rPr>
        <w:t>»</w:t>
      </w:r>
    </w:p>
    <w:p w:rsidR="00AE39FB" w:rsidRPr="00703CBE" w:rsidRDefault="00AE39FB" w:rsidP="00AE39FB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AE39FB" w:rsidRPr="00703CBE" w:rsidRDefault="00AE39FB" w:rsidP="00AE39FB">
      <w:pPr>
        <w:jc w:val="both"/>
      </w:pPr>
      <w:r w:rsidRPr="00703CBE">
        <w:rPr>
          <w:b/>
        </w:rPr>
        <w:t>Тип проекта правового акта:</w:t>
      </w:r>
      <w:r w:rsidRPr="00703CBE">
        <w:t xml:space="preserve"> решение Городской Думы города Усть-Илимска.</w:t>
      </w:r>
    </w:p>
    <w:p w:rsidR="00AE39FB" w:rsidRPr="004B2E6E" w:rsidRDefault="00AE39FB" w:rsidP="00AE39FB">
      <w:pPr>
        <w:jc w:val="both"/>
        <w:rPr>
          <w:bCs/>
          <w:color w:val="000000"/>
        </w:rPr>
      </w:pPr>
      <w:r w:rsidRPr="00703CBE">
        <w:rPr>
          <w:b/>
        </w:rPr>
        <w:t xml:space="preserve">Наименование проекта правового акта: </w:t>
      </w:r>
      <w:r w:rsidRPr="004B2E6E">
        <w:rPr>
          <w:bCs/>
          <w:color w:val="000000"/>
        </w:rPr>
        <w:t>«О внесении изменений в Порядок управления и распоряжения имуществом, находящимся в собственности муниципального образования город Усть-Илимск, утвержденный решением Городской Думы города Усть-Илимска от 27.04.2011г. № 26/155»</w:t>
      </w:r>
      <w:r>
        <w:rPr>
          <w:bCs/>
          <w:color w:val="000000"/>
        </w:rPr>
        <w:t>.</w:t>
      </w:r>
    </w:p>
    <w:p w:rsidR="00AE39FB" w:rsidRPr="00703CBE" w:rsidRDefault="00AE39FB" w:rsidP="00AE39FB">
      <w:pPr>
        <w:jc w:val="both"/>
      </w:pPr>
      <w:r w:rsidRPr="00703CBE">
        <w:rPr>
          <w:b/>
        </w:rPr>
        <w:t>Субъект правотворческой инициативы:</w:t>
      </w:r>
      <w:r w:rsidRPr="00703CBE">
        <w:t xml:space="preserve"> Администрация города Усть-Илимска.</w:t>
      </w:r>
    </w:p>
    <w:p w:rsidR="00AE39FB" w:rsidRPr="00703CBE" w:rsidRDefault="00AE39FB" w:rsidP="00AE39FB">
      <w:pPr>
        <w:jc w:val="both"/>
      </w:pPr>
      <w:r w:rsidRPr="00703CBE">
        <w:rPr>
          <w:b/>
        </w:rPr>
        <w:t>Правовое обоснование принятия проекта правового акта:</w:t>
      </w:r>
      <w:r w:rsidRPr="00703CBE">
        <w:t xml:space="preserve"> </w:t>
      </w:r>
    </w:p>
    <w:p w:rsidR="00AE39FB" w:rsidRPr="00703CBE" w:rsidRDefault="00AE39FB" w:rsidP="00AE39FB">
      <w:pPr>
        <w:ind w:firstLine="709"/>
        <w:jc w:val="both"/>
      </w:pPr>
      <w:r w:rsidRPr="00703CBE">
        <w:t>Устав муниципального образования город Усть-Илимск</w:t>
      </w:r>
      <w:r>
        <w:t>;</w:t>
      </w:r>
    </w:p>
    <w:p w:rsidR="00AE39FB" w:rsidRPr="00703CBE" w:rsidRDefault="00AE39FB" w:rsidP="00AE39FB">
      <w:pPr>
        <w:ind w:firstLine="709"/>
        <w:jc w:val="both"/>
      </w:pPr>
      <w:r w:rsidRPr="00703CBE">
        <w:t xml:space="preserve">решение Городской Думы города Усть-Илимска от 20.10.2022г. № 42/297 </w:t>
      </w:r>
      <w:r>
        <w:t xml:space="preserve">                               </w:t>
      </w:r>
      <w:r w:rsidRPr="00703CBE">
        <w:t>«О Комитете городского благоустройства Администрации города Усть-Илимска»</w:t>
      </w:r>
      <w:r>
        <w:t>.</w:t>
      </w:r>
    </w:p>
    <w:p w:rsidR="00AE39FB" w:rsidRPr="00703CBE" w:rsidRDefault="00AE39FB" w:rsidP="00AE39FB">
      <w:pPr>
        <w:ind w:firstLine="709"/>
        <w:jc w:val="both"/>
      </w:pPr>
      <w:r w:rsidRPr="00703CBE">
        <w:t xml:space="preserve">Предлагаемым проектом решения Городской Думы города Усть-Илимска </w:t>
      </w:r>
      <w:r>
        <w:t xml:space="preserve">вносятся изменения в решение Городской Думы города Усть-Илимска № 26/155, в части переименования </w:t>
      </w:r>
      <w:r w:rsidRPr="00703CBE">
        <w:t>Департамент</w:t>
      </w:r>
      <w:r>
        <w:t>а</w:t>
      </w:r>
      <w:r w:rsidRPr="00703CBE">
        <w:t xml:space="preserve"> жилищной политики и городского хозяйства Администрации города Усть-Илимска в Комитет городского благоустройства Администрации города </w:t>
      </w:r>
      <w:r>
        <w:t xml:space="preserve">                 </w:t>
      </w:r>
      <w:r w:rsidRPr="00703CBE">
        <w:t>Усть-Илимска</w:t>
      </w:r>
      <w:r>
        <w:t>.</w:t>
      </w:r>
      <w:r w:rsidRPr="00703CBE">
        <w:t xml:space="preserve"> </w:t>
      </w:r>
    </w:p>
    <w:p w:rsidR="00AE39FB" w:rsidRPr="00703CBE" w:rsidRDefault="00AE39FB" w:rsidP="00AE39FB">
      <w:pPr>
        <w:jc w:val="both"/>
      </w:pPr>
      <w:proofErr w:type="gramStart"/>
      <w:r w:rsidRPr="00703CBE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703CBE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AE39FB" w:rsidRPr="00703CBE" w:rsidRDefault="00AE39FB" w:rsidP="00AE39FB">
      <w:pPr>
        <w:ind w:firstLine="709"/>
        <w:jc w:val="both"/>
      </w:pPr>
      <w:r w:rsidRPr="00703CBE">
        <w:t xml:space="preserve">Источником официального опубликования проекта является газета «Усть-Илимск </w:t>
      </w:r>
      <w:proofErr w:type="gramStart"/>
      <w:r w:rsidRPr="00703CBE">
        <w:t>официальный</w:t>
      </w:r>
      <w:proofErr w:type="gramEnd"/>
      <w:r w:rsidRPr="00703CBE">
        <w:t>» и официальные сайты Городской думы города Усть-Илимска и Администрации города Усть-Илимска.</w:t>
      </w:r>
    </w:p>
    <w:p w:rsidR="00AE39FB" w:rsidRPr="00703CBE" w:rsidRDefault="00AE39FB" w:rsidP="00AE39FB">
      <w:pPr>
        <w:jc w:val="both"/>
      </w:pPr>
      <w:r w:rsidRPr="00703CBE">
        <w:rPr>
          <w:b/>
        </w:rPr>
        <w:t>Перечень муниципальных правовых актов, принятия, отмены, изменения или дополнения которых потребует отмена муниципального правового акта:</w:t>
      </w:r>
      <w:r w:rsidRPr="00703CBE">
        <w:t xml:space="preserve"> </w:t>
      </w:r>
      <w:r>
        <w:t>нет</w:t>
      </w:r>
      <w:r w:rsidRPr="00703CBE">
        <w:t>.</w:t>
      </w:r>
    </w:p>
    <w:p w:rsidR="00AE39FB" w:rsidRPr="00703CBE" w:rsidRDefault="00AE39FB" w:rsidP="00AE39FB">
      <w:pPr>
        <w:autoSpaceDE w:val="0"/>
        <w:autoSpaceDN w:val="0"/>
        <w:adjustRightInd w:val="0"/>
        <w:ind w:firstLine="709"/>
        <w:jc w:val="both"/>
      </w:pPr>
      <w:r w:rsidRPr="00703CB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703CBE">
        <w:t xml:space="preserve"> принятие данного муниципального правового акта не требует дополнительных расходов из бюджета города.</w:t>
      </w:r>
    </w:p>
    <w:p w:rsidR="00AE39FB" w:rsidRPr="00703CBE" w:rsidRDefault="00AE39FB" w:rsidP="00AE39FB">
      <w:pPr>
        <w:tabs>
          <w:tab w:val="left" w:pos="9638"/>
        </w:tabs>
        <w:ind w:right="-82"/>
        <w:jc w:val="both"/>
        <w:rPr>
          <w:b/>
        </w:rPr>
      </w:pPr>
    </w:p>
    <w:p w:rsidR="00AE39FB" w:rsidRPr="00703CBE" w:rsidRDefault="00AE39FB" w:rsidP="00AE39FB">
      <w:pPr>
        <w:tabs>
          <w:tab w:val="left" w:pos="9638"/>
        </w:tabs>
        <w:ind w:right="-82"/>
        <w:jc w:val="both"/>
        <w:rPr>
          <w:b/>
        </w:rPr>
      </w:pPr>
    </w:p>
    <w:p w:rsidR="00AE39FB" w:rsidRDefault="00AE39FB" w:rsidP="00AE39FB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Председатель Комитета</w:t>
      </w:r>
      <w:r w:rsidRPr="00703CBE">
        <w:rPr>
          <w:b/>
        </w:rPr>
        <w:t xml:space="preserve"> городского </w:t>
      </w:r>
    </w:p>
    <w:p w:rsidR="00AE39FB" w:rsidRPr="00703CBE" w:rsidRDefault="00AE39FB" w:rsidP="00AE39FB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</w:t>
      </w:r>
      <w:r w:rsidRPr="00703CBE">
        <w:rPr>
          <w:b/>
        </w:rPr>
        <w:t xml:space="preserve"> Администрации</w:t>
      </w:r>
    </w:p>
    <w:p w:rsidR="00AE39FB" w:rsidRPr="00703CBE" w:rsidRDefault="00AE39FB" w:rsidP="00AE39FB">
      <w:pPr>
        <w:tabs>
          <w:tab w:val="left" w:pos="9638"/>
        </w:tabs>
        <w:ind w:right="-1"/>
        <w:jc w:val="center"/>
        <w:rPr>
          <w:b/>
        </w:rPr>
      </w:pPr>
      <w:r w:rsidRPr="00703CBE">
        <w:rPr>
          <w:b/>
        </w:rPr>
        <w:t>города Усть-Илимска                                                                                          А.О. Байбородин</w:t>
      </w:r>
    </w:p>
    <w:p w:rsidR="00AE39FB" w:rsidRPr="00703CBE" w:rsidRDefault="00AE39FB" w:rsidP="00AE39FB">
      <w:pPr>
        <w:tabs>
          <w:tab w:val="left" w:pos="9638"/>
        </w:tabs>
        <w:ind w:right="-82"/>
        <w:jc w:val="both"/>
      </w:pPr>
    </w:p>
    <w:p w:rsidR="00AE39FB" w:rsidRPr="00703CBE" w:rsidRDefault="00AE39FB" w:rsidP="00AE39FB">
      <w:pPr>
        <w:tabs>
          <w:tab w:val="left" w:pos="9638"/>
        </w:tabs>
        <w:ind w:right="-82"/>
        <w:jc w:val="both"/>
      </w:pPr>
    </w:p>
    <w:p w:rsidR="00AE39FB" w:rsidRPr="00703CBE" w:rsidRDefault="00AE39FB" w:rsidP="00AE39FB">
      <w:pPr>
        <w:tabs>
          <w:tab w:val="left" w:pos="9638"/>
        </w:tabs>
        <w:ind w:right="-82"/>
        <w:jc w:val="both"/>
      </w:pPr>
    </w:p>
    <w:p w:rsidR="00AE39FB" w:rsidRPr="00703CBE" w:rsidRDefault="00AE39FB" w:rsidP="00AE39FB">
      <w:pPr>
        <w:tabs>
          <w:tab w:val="left" w:pos="9638"/>
        </w:tabs>
        <w:ind w:right="-82"/>
        <w:jc w:val="both"/>
      </w:pPr>
    </w:p>
    <w:p w:rsidR="00AE39FB" w:rsidRPr="00703CBE" w:rsidRDefault="00AE39FB" w:rsidP="00AE39FB">
      <w:pPr>
        <w:tabs>
          <w:tab w:val="left" w:pos="9638"/>
        </w:tabs>
        <w:ind w:right="-82"/>
        <w:jc w:val="both"/>
      </w:pPr>
    </w:p>
    <w:p w:rsidR="00AE39FB" w:rsidRPr="00703CBE" w:rsidRDefault="00AE39FB" w:rsidP="00AE39FB">
      <w:pPr>
        <w:tabs>
          <w:tab w:val="left" w:pos="9638"/>
        </w:tabs>
        <w:ind w:right="-82"/>
        <w:jc w:val="both"/>
      </w:pPr>
    </w:p>
    <w:p w:rsidR="00AE39FB" w:rsidRPr="00703CBE" w:rsidRDefault="00AE39FB" w:rsidP="00AE39FB">
      <w:pPr>
        <w:tabs>
          <w:tab w:val="left" w:pos="9638"/>
        </w:tabs>
        <w:ind w:right="-82"/>
        <w:jc w:val="both"/>
      </w:pPr>
    </w:p>
    <w:p w:rsidR="00AE39FB" w:rsidRPr="00703CBE" w:rsidRDefault="00AE39FB" w:rsidP="00AE39FB">
      <w:pPr>
        <w:tabs>
          <w:tab w:val="left" w:pos="9638"/>
        </w:tabs>
        <w:ind w:right="-82"/>
        <w:jc w:val="both"/>
      </w:pPr>
    </w:p>
    <w:p w:rsidR="00AE39FB" w:rsidRDefault="00AE39FB" w:rsidP="00AE39FB">
      <w:pPr>
        <w:tabs>
          <w:tab w:val="left" w:pos="9638"/>
        </w:tabs>
        <w:ind w:right="-82"/>
        <w:jc w:val="both"/>
      </w:pPr>
    </w:p>
    <w:p w:rsidR="00AE39FB" w:rsidRDefault="00AE39FB" w:rsidP="00AE39FB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AE39FB" w:rsidRDefault="00AE39FB" w:rsidP="00AE39FB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AE39FB" w:rsidRDefault="00AE39FB" w:rsidP="00AE39FB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195</w:t>
      </w:r>
    </w:p>
    <w:p w:rsidR="00AE39FB" w:rsidRDefault="00AE39F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sectPr w:rsidR="00AE39FB" w:rsidSect="00F9678F">
      <w:headerReference w:type="even" r:id="rId10"/>
      <w:headerReference w:type="default" r:id="rId11"/>
      <w:pgSz w:w="11906" w:h="16838" w:code="9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4B" w:rsidRDefault="0048384B">
      <w:r>
        <w:separator/>
      </w:r>
    </w:p>
  </w:endnote>
  <w:endnote w:type="continuationSeparator" w:id="0">
    <w:p w:rsidR="0048384B" w:rsidRDefault="0048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4B" w:rsidRDefault="0048384B">
      <w:r>
        <w:separator/>
      </w:r>
    </w:p>
  </w:footnote>
  <w:footnote w:type="continuationSeparator" w:id="0">
    <w:p w:rsidR="0048384B" w:rsidRDefault="00483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2C7F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0C3C"/>
    <w:rsid w:val="000C25FB"/>
    <w:rsid w:val="000C4936"/>
    <w:rsid w:val="000E776A"/>
    <w:rsid w:val="000F6127"/>
    <w:rsid w:val="00106FAA"/>
    <w:rsid w:val="00113623"/>
    <w:rsid w:val="001331AB"/>
    <w:rsid w:val="00154494"/>
    <w:rsid w:val="001D00F8"/>
    <w:rsid w:val="001E6393"/>
    <w:rsid w:val="001E7048"/>
    <w:rsid w:val="001E737F"/>
    <w:rsid w:val="001F0151"/>
    <w:rsid w:val="00207D36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2F718A"/>
    <w:rsid w:val="00301824"/>
    <w:rsid w:val="003147BC"/>
    <w:rsid w:val="00317D9B"/>
    <w:rsid w:val="00317FEC"/>
    <w:rsid w:val="00324A96"/>
    <w:rsid w:val="00366AD2"/>
    <w:rsid w:val="00372930"/>
    <w:rsid w:val="003735A1"/>
    <w:rsid w:val="00395752"/>
    <w:rsid w:val="00396EFC"/>
    <w:rsid w:val="003A268C"/>
    <w:rsid w:val="003B67BB"/>
    <w:rsid w:val="003C468C"/>
    <w:rsid w:val="003E3A89"/>
    <w:rsid w:val="003F0CAC"/>
    <w:rsid w:val="003F507D"/>
    <w:rsid w:val="00416FB0"/>
    <w:rsid w:val="00423BFB"/>
    <w:rsid w:val="004713B9"/>
    <w:rsid w:val="00473578"/>
    <w:rsid w:val="0048384B"/>
    <w:rsid w:val="00491B83"/>
    <w:rsid w:val="00494913"/>
    <w:rsid w:val="004B6769"/>
    <w:rsid w:val="004C7A24"/>
    <w:rsid w:val="004E11D1"/>
    <w:rsid w:val="004E2B6E"/>
    <w:rsid w:val="004E59BF"/>
    <w:rsid w:val="004F7945"/>
    <w:rsid w:val="00514758"/>
    <w:rsid w:val="00517590"/>
    <w:rsid w:val="0052217C"/>
    <w:rsid w:val="005277A9"/>
    <w:rsid w:val="005473EE"/>
    <w:rsid w:val="005533A4"/>
    <w:rsid w:val="005839E8"/>
    <w:rsid w:val="005906A2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53ED4"/>
    <w:rsid w:val="00665B4E"/>
    <w:rsid w:val="006835B0"/>
    <w:rsid w:val="00685116"/>
    <w:rsid w:val="0068519E"/>
    <w:rsid w:val="006923CC"/>
    <w:rsid w:val="00697F3D"/>
    <w:rsid w:val="006B188D"/>
    <w:rsid w:val="006B6B4A"/>
    <w:rsid w:val="006D379D"/>
    <w:rsid w:val="006F6562"/>
    <w:rsid w:val="00706E1B"/>
    <w:rsid w:val="0074025F"/>
    <w:rsid w:val="00741D2D"/>
    <w:rsid w:val="00744DBD"/>
    <w:rsid w:val="00777A31"/>
    <w:rsid w:val="007854A9"/>
    <w:rsid w:val="007A11C1"/>
    <w:rsid w:val="007B5C34"/>
    <w:rsid w:val="007C32F9"/>
    <w:rsid w:val="007D41CA"/>
    <w:rsid w:val="00812F70"/>
    <w:rsid w:val="00817D23"/>
    <w:rsid w:val="0084618F"/>
    <w:rsid w:val="0085335C"/>
    <w:rsid w:val="00856AA5"/>
    <w:rsid w:val="008610BD"/>
    <w:rsid w:val="00866501"/>
    <w:rsid w:val="008716B9"/>
    <w:rsid w:val="0087273A"/>
    <w:rsid w:val="008771E2"/>
    <w:rsid w:val="008910B3"/>
    <w:rsid w:val="008C1AB6"/>
    <w:rsid w:val="008D0C6F"/>
    <w:rsid w:val="008E7A40"/>
    <w:rsid w:val="008F3C91"/>
    <w:rsid w:val="008F437A"/>
    <w:rsid w:val="009145C0"/>
    <w:rsid w:val="00926323"/>
    <w:rsid w:val="0093155D"/>
    <w:rsid w:val="00954704"/>
    <w:rsid w:val="00955D84"/>
    <w:rsid w:val="00955F7C"/>
    <w:rsid w:val="009745B1"/>
    <w:rsid w:val="00977A66"/>
    <w:rsid w:val="009A75C0"/>
    <w:rsid w:val="009B59F7"/>
    <w:rsid w:val="00A16857"/>
    <w:rsid w:val="00A31D75"/>
    <w:rsid w:val="00A40788"/>
    <w:rsid w:val="00A448FB"/>
    <w:rsid w:val="00A538D3"/>
    <w:rsid w:val="00A84E64"/>
    <w:rsid w:val="00A95469"/>
    <w:rsid w:val="00AC7D33"/>
    <w:rsid w:val="00AE39FB"/>
    <w:rsid w:val="00AE4BF8"/>
    <w:rsid w:val="00AE6515"/>
    <w:rsid w:val="00AF7757"/>
    <w:rsid w:val="00B13829"/>
    <w:rsid w:val="00B206E7"/>
    <w:rsid w:val="00B269AE"/>
    <w:rsid w:val="00B3002F"/>
    <w:rsid w:val="00B434C7"/>
    <w:rsid w:val="00B56DBA"/>
    <w:rsid w:val="00B6095B"/>
    <w:rsid w:val="00B62FD1"/>
    <w:rsid w:val="00B668DD"/>
    <w:rsid w:val="00B71DDE"/>
    <w:rsid w:val="00B758EB"/>
    <w:rsid w:val="00B831D4"/>
    <w:rsid w:val="00B870A9"/>
    <w:rsid w:val="00BB0018"/>
    <w:rsid w:val="00BC4828"/>
    <w:rsid w:val="00BD494D"/>
    <w:rsid w:val="00BF4EBD"/>
    <w:rsid w:val="00C1115B"/>
    <w:rsid w:val="00C50EE6"/>
    <w:rsid w:val="00C65FF0"/>
    <w:rsid w:val="00C66935"/>
    <w:rsid w:val="00C714B5"/>
    <w:rsid w:val="00C72895"/>
    <w:rsid w:val="00C7729F"/>
    <w:rsid w:val="00C815C4"/>
    <w:rsid w:val="00C90B7C"/>
    <w:rsid w:val="00C97499"/>
    <w:rsid w:val="00CC624B"/>
    <w:rsid w:val="00D07B1D"/>
    <w:rsid w:val="00D114DA"/>
    <w:rsid w:val="00D22F45"/>
    <w:rsid w:val="00D31192"/>
    <w:rsid w:val="00D3464B"/>
    <w:rsid w:val="00D36074"/>
    <w:rsid w:val="00D8165B"/>
    <w:rsid w:val="00D81FB6"/>
    <w:rsid w:val="00D926B6"/>
    <w:rsid w:val="00D928BD"/>
    <w:rsid w:val="00D94E1A"/>
    <w:rsid w:val="00D97974"/>
    <w:rsid w:val="00DB120A"/>
    <w:rsid w:val="00DB2DF2"/>
    <w:rsid w:val="00DD25D7"/>
    <w:rsid w:val="00DD7981"/>
    <w:rsid w:val="00DF35BF"/>
    <w:rsid w:val="00DF7F76"/>
    <w:rsid w:val="00E1306A"/>
    <w:rsid w:val="00E20421"/>
    <w:rsid w:val="00E23BEC"/>
    <w:rsid w:val="00E35B81"/>
    <w:rsid w:val="00E35F78"/>
    <w:rsid w:val="00E437DE"/>
    <w:rsid w:val="00E616CB"/>
    <w:rsid w:val="00E70619"/>
    <w:rsid w:val="00EA1642"/>
    <w:rsid w:val="00EA1D3A"/>
    <w:rsid w:val="00EC238D"/>
    <w:rsid w:val="00EC6C02"/>
    <w:rsid w:val="00EF646F"/>
    <w:rsid w:val="00F13D79"/>
    <w:rsid w:val="00F1462B"/>
    <w:rsid w:val="00F1704C"/>
    <w:rsid w:val="00F27F78"/>
    <w:rsid w:val="00F34FCA"/>
    <w:rsid w:val="00F4332A"/>
    <w:rsid w:val="00F458BC"/>
    <w:rsid w:val="00F51F8D"/>
    <w:rsid w:val="00F6026C"/>
    <w:rsid w:val="00F6186F"/>
    <w:rsid w:val="00F67F8F"/>
    <w:rsid w:val="00F8408D"/>
    <w:rsid w:val="00F85880"/>
    <w:rsid w:val="00F929FD"/>
    <w:rsid w:val="00F95169"/>
    <w:rsid w:val="00F9678F"/>
    <w:rsid w:val="00FB1A2C"/>
    <w:rsid w:val="00FB2921"/>
    <w:rsid w:val="00FC6B43"/>
    <w:rsid w:val="00FC7374"/>
    <w:rsid w:val="00FF28CA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94BE6-CA83-4AB3-A441-13DE5457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2022-11-29T02:31:00Z</cp:lastPrinted>
  <dcterms:created xsi:type="dcterms:W3CDTF">2022-12-02T07:04:00Z</dcterms:created>
  <dcterms:modified xsi:type="dcterms:W3CDTF">2022-12-02T07:04:00Z</dcterms:modified>
</cp:coreProperties>
</file>